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37" w:rsidRDefault="00C158B9" w:rsidP="009F1F37">
      <w:pPr>
        <w:jc w:val="center"/>
        <w:rPr>
          <w:rFonts w:ascii="Arial" w:eastAsia="Times New Roman" w:hAnsi="Arial" w:cs="Aharoni"/>
          <w:b/>
          <w:sz w:val="28"/>
          <w:szCs w:val="28"/>
          <w:lang w:eastAsia="es-ES"/>
        </w:rPr>
      </w:pPr>
      <w:r>
        <w:rPr>
          <w:rFonts w:ascii="Arial" w:eastAsia="Times New Roman" w:hAnsi="Arial" w:cs="Aharoni"/>
          <w:b/>
          <w:noProof/>
          <w:sz w:val="28"/>
          <w:szCs w:val="28"/>
          <w:lang w:eastAsia="es-ES"/>
        </w:rPr>
        <w:t xml:space="preserve"> </w:t>
      </w:r>
      <w:r w:rsidR="009F1F37">
        <w:rPr>
          <w:rFonts w:ascii="Arial" w:eastAsia="Times New Roman" w:hAnsi="Arial" w:cs="Aharoni"/>
          <w:b/>
          <w:noProof/>
          <w:sz w:val="28"/>
          <w:szCs w:val="28"/>
          <w:lang w:eastAsia="es-ES"/>
        </w:rPr>
        <w:drawing>
          <wp:inline distT="0" distB="0" distL="0" distR="0" wp14:anchorId="6D5159E6" wp14:editId="64F2CFE7">
            <wp:extent cx="1947545" cy="90963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RAC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18" cy="91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haroni"/>
          <w:b/>
          <w:noProof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haroni"/>
          <w:b/>
          <w:noProof/>
          <w:sz w:val="28"/>
          <w:szCs w:val="28"/>
          <w:lang w:eastAsia="es-ES"/>
        </w:rPr>
        <w:drawing>
          <wp:inline distT="0" distB="0" distL="0" distR="0">
            <wp:extent cx="2143125" cy="87153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28" cy="8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E2" w:rsidRDefault="00470FE2" w:rsidP="007074C2">
      <w:pPr>
        <w:spacing w:after="0"/>
        <w:jc w:val="center"/>
        <w:rPr>
          <w:rFonts w:ascii="Elephant" w:eastAsia="Times New Roman" w:hAnsi="Elephant" w:cs="Aharoni"/>
          <w:b/>
          <w:sz w:val="24"/>
          <w:szCs w:val="24"/>
          <w:lang w:eastAsia="es-ES"/>
        </w:rPr>
      </w:pPr>
      <w:r>
        <w:rPr>
          <w:rFonts w:ascii="Elephant" w:eastAsia="Times New Roman" w:hAnsi="Elephant" w:cs="Aharoni"/>
          <w:b/>
          <w:sz w:val="24"/>
          <w:szCs w:val="24"/>
          <w:lang w:eastAsia="es-ES"/>
        </w:rPr>
        <w:t>NORMATIVA</w:t>
      </w:r>
    </w:p>
    <w:p w:rsidR="009F1F37" w:rsidRPr="007074C2" w:rsidRDefault="009F1F37" w:rsidP="007074C2">
      <w:pPr>
        <w:spacing w:after="0"/>
        <w:jc w:val="center"/>
        <w:rPr>
          <w:rFonts w:ascii="Elephant" w:eastAsia="Times New Roman" w:hAnsi="Elephant" w:cs="Aharoni"/>
          <w:b/>
          <w:sz w:val="24"/>
          <w:szCs w:val="24"/>
          <w:lang w:eastAsia="es-ES"/>
        </w:rPr>
      </w:pPr>
      <w:r w:rsidRPr="007074C2">
        <w:rPr>
          <w:rFonts w:ascii="Elephant" w:eastAsia="Times New Roman" w:hAnsi="Elephant" w:cs="Aharoni"/>
          <w:b/>
          <w:sz w:val="24"/>
          <w:szCs w:val="24"/>
          <w:lang w:eastAsia="es-ES"/>
        </w:rPr>
        <w:t>CAMPEONATO ESCOLAR INSULAR</w:t>
      </w:r>
    </w:p>
    <w:p w:rsidR="009F1F37" w:rsidRPr="007074C2" w:rsidRDefault="009F1F37" w:rsidP="007074C2">
      <w:pPr>
        <w:spacing w:after="0"/>
        <w:jc w:val="center"/>
        <w:rPr>
          <w:rFonts w:ascii="Elephant" w:eastAsia="Times New Roman" w:hAnsi="Elephant" w:cs="Aharoni"/>
          <w:b/>
          <w:sz w:val="24"/>
          <w:szCs w:val="24"/>
          <w:lang w:eastAsia="es-ES"/>
        </w:rPr>
      </w:pPr>
      <w:r w:rsidRPr="007074C2">
        <w:rPr>
          <w:rFonts w:ascii="Elephant" w:eastAsia="Times New Roman" w:hAnsi="Elephant" w:cs="Aharoni"/>
          <w:b/>
          <w:sz w:val="24"/>
          <w:szCs w:val="24"/>
          <w:lang w:eastAsia="es-ES"/>
        </w:rPr>
        <w:t xml:space="preserve"> DE TENIS DE MESA</w:t>
      </w:r>
    </w:p>
    <w:p w:rsidR="009F1F37" w:rsidRPr="007074C2" w:rsidRDefault="009F1F37" w:rsidP="007074C2">
      <w:pPr>
        <w:spacing w:after="0"/>
        <w:jc w:val="center"/>
        <w:rPr>
          <w:rFonts w:ascii="Elephant" w:eastAsia="Times New Roman" w:hAnsi="Elephant" w:cs="Aharoni"/>
          <w:b/>
          <w:sz w:val="24"/>
          <w:szCs w:val="24"/>
          <w:lang w:eastAsia="es-ES"/>
        </w:rPr>
      </w:pPr>
      <w:r w:rsidRPr="007074C2">
        <w:rPr>
          <w:rFonts w:ascii="Elephant" w:eastAsia="Times New Roman" w:hAnsi="Elephant" w:cs="Aharoni"/>
          <w:b/>
          <w:sz w:val="24"/>
          <w:szCs w:val="24"/>
          <w:lang w:eastAsia="es-ES"/>
        </w:rPr>
        <w:t>LA PALMA.</w:t>
      </w:r>
    </w:p>
    <w:p w:rsidR="009F1F37" w:rsidRPr="007074C2" w:rsidRDefault="009F1F37" w:rsidP="007074C2">
      <w:pPr>
        <w:spacing w:after="0"/>
        <w:jc w:val="center"/>
        <w:rPr>
          <w:rFonts w:ascii="Elephant" w:eastAsia="Times New Roman" w:hAnsi="Elephant" w:cs="Aharoni"/>
          <w:b/>
          <w:sz w:val="24"/>
          <w:szCs w:val="24"/>
          <w:lang w:eastAsia="es-ES"/>
        </w:rPr>
      </w:pPr>
      <w:r w:rsidRPr="007074C2">
        <w:rPr>
          <w:rFonts w:ascii="Elephant" w:eastAsia="Times New Roman" w:hAnsi="Elephant" w:cs="Aharoni"/>
          <w:b/>
          <w:sz w:val="24"/>
          <w:szCs w:val="24"/>
          <w:lang w:eastAsia="es-ES"/>
        </w:rPr>
        <w:t>2021-2022</w:t>
      </w:r>
    </w:p>
    <w:p w:rsidR="009F1F37" w:rsidRPr="001A5F85" w:rsidRDefault="009F1F37" w:rsidP="009F1F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A5F85">
        <w:rPr>
          <w:b/>
          <w:sz w:val="24"/>
          <w:szCs w:val="24"/>
        </w:rPr>
        <w:t>CATEGORIA:</w:t>
      </w:r>
    </w:p>
    <w:p w:rsidR="009F1F37" w:rsidRPr="001A5F85" w:rsidRDefault="009F1F37" w:rsidP="009F1F37">
      <w:pPr>
        <w:pStyle w:val="Prrafodelista"/>
        <w:rPr>
          <w:b/>
        </w:rPr>
      </w:pPr>
    </w:p>
    <w:p w:rsidR="009F1F37" w:rsidRPr="001A5F85" w:rsidRDefault="005A7082" w:rsidP="009F1F37">
      <w:pPr>
        <w:pStyle w:val="Prrafodelista"/>
        <w:numPr>
          <w:ilvl w:val="0"/>
          <w:numId w:val="2"/>
        </w:numPr>
      </w:pPr>
      <w:r w:rsidRPr="001A5F85">
        <w:t>PRE-BENJAMIN</w:t>
      </w:r>
      <w:r w:rsidR="009F1F37" w:rsidRPr="001A5F85">
        <w:t xml:space="preserve"> MASCULINO </w:t>
      </w:r>
    </w:p>
    <w:p w:rsidR="005A7082" w:rsidRPr="001A5F85" w:rsidRDefault="005A7082" w:rsidP="005A7082">
      <w:pPr>
        <w:pStyle w:val="Prrafodelista"/>
        <w:numPr>
          <w:ilvl w:val="0"/>
          <w:numId w:val="2"/>
        </w:numPr>
      </w:pPr>
      <w:r w:rsidRPr="001A5F85">
        <w:t xml:space="preserve">PRE-BENJAMIN MASCULINO </w:t>
      </w:r>
    </w:p>
    <w:p w:rsidR="005A7082" w:rsidRPr="001A5F85" w:rsidRDefault="005A7082" w:rsidP="005A7082">
      <w:pPr>
        <w:pStyle w:val="Prrafodelista"/>
        <w:numPr>
          <w:ilvl w:val="0"/>
          <w:numId w:val="2"/>
        </w:numPr>
      </w:pPr>
      <w:r w:rsidRPr="001A5F85">
        <w:t xml:space="preserve">BENJAMIN MASCULINO </w:t>
      </w:r>
    </w:p>
    <w:p w:rsidR="005A7082" w:rsidRPr="001A5F85" w:rsidRDefault="005A7082" w:rsidP="005A7082">
      <w:pPr>
        <w:pStyle w:val="Prrafodelista"/>
        <w:numPr>
          <w:ilvl w:val="0"/>
          <w:numId w:val="2"/>
        </w:numPr>
      </w:pPr>
      <w:r w:rsidRPr="001A5F85">
        <w:t xml:space="preserve">BENJAMIN MASCULINO </w:t>
      </w:r>
    </w:p>
    <w:p w:rsidR="005A7082" w:rsidRPr="001A5F85" w:rsidRDefault="005A7082" w:rsidP="005A7082">
      <w:pPr>
        <w:pStyle w:val="Prrafodelista"/>
        <w:numPr>
          <w:ilvl w:val="0"/>
          <w:numId w:val="2"/>
        </w:numPr>
      </w:pPr>
      <w:r w:rsidRPr="001A5F85">
        <w:t>INFANTIL MASCULINO</w:t>
      </w:r>
    </w:p>
    <w:p w:rsidR="009F1F37" w:rsidRPr="001A5F85" w:rsidRDefault="009F1F37" w:rsidP="009F1F37">
      <w:pPr>
        <w:pStyle w:val="Prrafodelista"/>
        <w:numPr>
          <w:ilvl w:val="0"/>
          <w:numId w:val="2"/>
        </w:numPr>
      </w:pPr>
      <w:r w:rsidRPr="001A5F85">
        <w:t>INFANTIL FEMENINO</w:t>
      </w:r>
    </w:p>
    <w:p w:rsidR="005A7082" w:rsidRPr="001A5F85" w:rsidRDefault="005A7082" w:rsidP="005A7082">
      <w:pPr>
        <w:pStyle w:val="Prrafodelista"/>
        <w:numPr>
          <w:ilvl w:val="0"/>
          <w:numId w:val="2"/>
        </w:numPr>
      </w:pPr>
      <w:r w:rsidRPr="001A5F85">
        <w:t>CADETE MASCULINO</w:t>
      </w:r>
    </w:p>
    <w:p w:rsidR="005A7082" w:rsidRPr="001A5F85" w:rsidRDefault="005A7082" w:rsidP="005A7082">
      <w:pPr>
        <w:pStyle w:val="Prrafodelista"/>
        <w:numPr>
          <w:ilvl w:val="0"/>
          <w:numId w:val="2"/>
        </w:numPr>
      </w:pPr>
      <w:r w:rsidRPr="001A5F85">
        <w:t>CADETE FEMENINO</w:t>
      </w:r>
    </w:p>
    <w:p w:rsidR="005A7082" w:rsidRPr="001A5F85" w:rsidRDefault="005A7082" w:rsidP="009F1F37">
      <w:pPr>
        <w:pStyle w:val="Prrafodelista"/>
        <w:numPr>
          <w:ilvl w:val="0"/>
          <w:numId w:val="2"/>
        </w:numPr>
      </w:pPr>
      <w:r w:rsidRPr="001A5F85">
        <w:t>JUVENIL MASCULINO</w:t>
      </w:r>
    </w:p>
    <w:p w:rsidR="005A7082" w:rsidRPr="001A5F85" w:rsidRDefault="005A7082" w:rsidP="009F1F37">
      <w:pPr>
        <w:pStyle w:val="Prrafodelista"/>
        <w:numPr>
          <w:ilvl w:val="0"/>
          <w:numId w:val="2"/>
        </w:numPr>
      </w:pPr>
      <w:r w:rsidRPr="001A5F85">
        <w:t>JUVENIL FEMENINO</w:t>
      </w:r>
    </w:p>
    <w:p w:rsidR="005A7082" w:rsidRPr="001A5F85" w:rsidRDefault="005A7082" w:rsidP="005A7082">
      <w:pPr>
        <w:pStyle w:val="Prrafodelista"/>
        <w:ind w:left="1080"/>
      </w:pPr>
    </w:p>
    <w:p w:rsidR="009F1F37" w:rsidRPr="001A5F85" w:rsidRDefault="009F1F37" w:rsidP="009F1F37">
      <w:pPr>
        <w:pStyle w:val="Prrafodelista"/>
        <w:ind w:left="1080"/>
      </w:pPr>
    </w:p>
    <w:p w:rsidR="009F1F37" w:rsidRPr="001A5F85" w:rsidRDefault="009F1F37" w:rsidP="009F1F37">
      <w:pPr>
        <w:pStyle w:val="Prrafodelista"/>
        <w:ind w:left="1080"/>
        <w:rPr>
          <w:b/>
        </w:rPr>
      </w:pPr>
    </w:p>
    <w:p w:rsidR="009F1F37" w:rsidRPr="001A5F85" w:rsidRDefault="009F1F37" w:rsidP="009F1F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A5F85">
        <w:rPr>
          <w:b/>
          <w:sz w:val="24"/>
          <w:szCs w:val="24"/>
        </w:rPr>
        <w:t>FECHA, HORARIO, SEDE Y MATERIAL</w:t>
      </w:r>
    </w:p>
    <w:p w:rsidR="009F1F37" w:rsidRPr="001A5F85" w:rsidRDefault="009F1F37" w:rsidP="009F1F37">
      <w:pPr>
        <w:pStyle w:val="Prrafodelista"/>
        <w:rPr>
          <w:b/>
        </w:rPr>
      </w:pPr>
    </w:p>
    <w:p w:rsidR="009F1F37" w:rsidRDefault="009F1F37" w:rsidP="009F1F37">
      <w:pPr>
        <w:pStyle w:val="Prrafodelista"/>
      </w:pPr>
      <w:r w:rsidRPr="001A5F85">
        <w:t>Se jugará en la Ciudad Deportiva de MIRAFLORES el</w:t>
      </w:r>
      <w:r w:rsidR="007074C2" w:rsidRPr="001A5F85">
        <w:t xml:space="preserve"> </w:t>
      </w:r>
      <w:r w:rsidR="005A7082" w:rsidRPr="001A5F85">
        <w:t>SABADO 11</w:t>
      </w:r>
      <w:r w:rsidRPr="001A5F85">
        <w:t xml:space="preserve"> de </w:t>
      </w:r>
      <w:r w:rsidR="005A7082" w:rsidRPr="001A5F85">
        <w:t>JUNIO</w:t>
      </w:r>
      <w:r w:rsidRPr="001A5F85">
        <w:t xml:space="preserve"> desde la </w:t>
      </w:r>
      <w:r w:rsidR="005A7082" w:rsidRPr="001A5F85">
        <w:t>16:</w:t>
      </w:r>
      <w:r w:rsidRPr="001A5F85">
        <w:t xml:space="preserve">00 de la </w:t>
      </w:r>
      <w:r w:rsidR="005A7082" w:rsidRPr="001A5F85">
        <w:t>tarde</w:t>
      </w:r>
      <w:r w:rsidRPr="001A5F85">
        <w:t xml:space="preserve"> hasta las </w:t>
      </w:r>
      <w:r w:rsidR="005A7082" w:rsidRPr="001A5F85">
        <w:t>20:00</w:t>
      </w:r>
      <w:r w:rsidRPr="001A5F85">
        <w:t xml:space="preserve"> </w:t>
      </w:r>
      <w:r w:rsidR="005A7082" w:rsidRPr="001A5F85">
        <w:t xml:space="preserve"> y DOMINGO 12 de JUNIO desde las 09:00 hasta las 14:00 horas, </w:t>
      </w:r>
      <w:r w:rsidRPr="001A5F85">
        <w:t>siempre y cuando por motivos de inscripciones no se tenga que a</w:t>
      </w:r>
      <w:r w:rsidR="005A7082" w:rsidRPr="001A5F85">
        <w:t>largar a la jornada.</w:t>
      </w:r>
    </w:p>
    <w:p w:rsidR="00470FE2" w:rsidRDefault="00470FE2" w:rsidP="009F1F37">
      <w:pPr>
        <w:pStyle w:val="Prrafodelista"/>
      </w:pPr>
    </w:p>
    <w:p w:rsidR="00470FE2" w:rsidRPr="001A5F85" w:rsidRDefault="00470FE2" w:rsidP="009F1F37">
      <w:pPr>
        <w:pStyle w:val="Prrafodelista"/>
      </w:pPr>
      <w:r>
        <w:t>El horario oficial saldrá, una vez se sepan las inscripciones que hay por categoría. Un vez se tengan las inscripciones, subiremos los horarios de las distintas categorías.</w:t>
      </w:r>
    </w:p>
    <w:p w:rsidR="009F1F37" w:rsidRPr="001A5F85" w:rsidRDefault="009F1F37" w:rsidP="009F1F37">
      <w:pPr>
        <w:ind w:left="708"/>
      </w:pPr>
      <w:r w:rsidRPr="001A5F85">
        <w:t>El material de juego será:</w:t>
      </w:r>
    </w:p>
    <w:p w:rsidR="009F1F37" w:rsidRPr="001A5F85" w:rsidRDefault="009F1F37" w:rsidP="009F1F37">
      <w:pPr>
        <w:pStyle w:val="Prrafodelista"/>
        <w:numPr>
          <w:ilvl w:val="0"/>
          <w:numId w:val="3"/>
        </w:numPr>
      </w:pPr>
      <w:r w:rsidRPr="001A5F85">
        <w:t>MESAS:</w:t>
      </w:r>
    </w:p>
    <w:p w:rsidR="009F1F37" w:rsidRPr="001A5F85" w:rsidRDefault="009F1F37" w:rsidP="009F1F37">
      <w:pPr>
        <w:pStyle w:val="Prrafodelista"/>
        <w:numPr>
          <w:ilvl w:val="1"/>
          <w:numId w:val="3"/>
        </w:numPr>
      </w:pPr>
      <w:r w:rsidRPr="001A5F85">
        <w:t>YASAKA PROGRESS</w:t>
      </w:r>
    </w:p>
    <w:p w:rsidR="009F1F37" w:rsidRPr="001A5F85" w:rsidRDefault="009F1F37" w:rsidP="009F1F37">
      <w:pPr>
        <w:pStyle w:val="Prrafodelista"/>
        <w:numPr>
          <w:ilvl w:val="1"/>
          <w:numId w:val="3"/>
        </w:numPr>
      </w:pPr>
      <w:r w:rsidRPr="001A5F85">
        <w:t>THULE SPORT SUPER CHESP ROLL</w:t>
      </w:r>
    </w:p>
    <w:p w:rsidR="009F1F37" w:rsidRPr="001A5F85" w:rsidRDefault="009F1F37" w:rsidP="009F1F37">
      <w:pPr>
        <w:pStyle w:val="Prrafodelista"/>
        <w:numPr>
          <w:ilvl w:val="1"/>
          <w:numId w:val="3"/>
        </w:numPr>
      </w:pPr>
      <w:r w:rsidRPr="001A5F85">
        <w:t xml:space="preserve">SPONETA </w:t>
      </w:r>
    </w:p>
    <w:p w:rsidR="009F1F37" w:rsidRPr="001A5F85" w:rsidRDefault="009F1F37" w:rsidP="009F1F37">
      <w:pPr>
        <w:pStyle w:val="Prrafodelista"/>
        <w:numPr>
          <w:ilvl w:val="0"/>
          <w:numId w:val="3"/>
        </w:numPr>
      </w:pPr>
      <w:r w:rsidRPr="001A5F85">
        <w:t>PELOTA: BUTTERFLY R40*** BLANCA.</w:t>
      </w:r>
    </w:p>
    <w:p w:rsidR="009F1F37" w:rsidRPr="001A5F85" w:rsidRDefault="009F1F37" w:rsidP="009F1F37">
      <w:pPr>
        <w:pStyle w:val="Prrafodelista"/>
        <w:ind w:left="1428"/>
      </w:pPr>
    </w:p>
    <w:p w:rsidR="009F1F37" w:rsidRPr="001A5F85" w:rsidRDefault="009F1F37" w:rsidP="007074C2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A5F85">
        <w:rPr>
          <w:b/>
          <w:sz w:val="24"/>
          <w:szCs w:val="24"/>
        </w:rPr>
        <w:t>INSCRIPCIONES</w:t>
      </w:r>
    </w:p>
    <w:p w:rsidR="009F1F37" w:rsidRPr="001A5F85" w:rsidRDefault="009F1F37" w:rsidP="009F1F37">
      <w:pPr>
        <w:pStyle w:val="Prrafodelista"/>
        <w:ind w:left="372" w:firstLine="336"/>
      </w:pPr>
      <w:r w:rsidRPr="001A5F85">
        <w:t>Se realizaran mediante email (</w:t>
      </w:r>
      <w:hyperlink r:id="rId7" w:history="1">
        <w:r w:rsidRPr="001A5F85">
          <w:rPr>
            <w:rStyle w:val="Hipervnculo"/>
          </w:rPr>
          <w:t>gestión_fptm@yahoo.es</w:t>
        </w:r>
      </w:hyperlink>
      <w:r w:rsidRPr="001A5F85">
        <w:t xml:space="preserve">). </w:t>
      </w:r>
    </w:p>
    <w:p w:rsidR="009F1F37" w:rsidRPr="001A5F85" w:rsidRDefault="009F1F37" w:rsidP="009F1F37">
      <w:pPr>
        <w:pStyle w:val="Prrafodelista"/>
        <w:ind w:left="708"/>
      </w:pPr>
      <w:r w:rsidRPr="001A5F85">
        <w:t xml:space="preserve">Cada MONITOR de </w:t>
      </w:r>
      <w:r w:rsidR="00C61BB0" w:rsidRPr="001A5F85">
        <w:t>cada Punto de Promoción,</w:t>
      </w:r>
      <w:r w:rsidRPr="001A5F85">
        <w:t xml:space="preserve"> mandará un listado indicando NOMBRE y APELL</w:t>
      </w:r>
      <w:r w:rsidR="00B73916">
        <w:t>IDOS,</w:t>
      </w:r>
      <w:r w:rsidRPr="001A5F85">
        <w:t xml:space="preserve"> CATEGORIA, </w:t>
      </w:r>
      <w:r w:rsidR="00C61BB0" w:rsidRPr="001A5F85">
        <w:t>MUNICIPIO</w:t>
      </w:r>
      <w:r w:rsidRPr="001A5F85">
        <w:t xml:space="preserve"> Y NÚMERO DE LICENCIA de los jugadores que vayan a participar.</w:t>
      </w:r>
      <w:r w:rsidR="00B73916">
        <w:t xml:space="preserve"> Se ruega, que las inscripciones estén correctas para poder verificar los datos y aceptar al participante.</w:t>
      </w:r>
    </w:p>
    <w:p w:rsidR="009F1F37" w:rsidRDefault="009F1F37" w:rsidP="009F1F37">
      <w:pPr>
        <w:pStyle w:val="Prrafodelista"/>
        <w:ind w:left="372" w:firstLine="336"/>
      </w:pPr>
      <w:r w:rsidRPr="001A5F85">
        <w:t>La inscripción al Campeonato será gratuito para todas las categorías.</w:t>
      </w:r>
    </w:p>
    <w:p w:rsidR="00B73916" w:rsidRDefault="00B73916" w:rsidP="009F1F37">
      <w:pPr>
        <w:pStyle w:val="Prrafodelista"/>
        <w:ind w:left="372" w:firstLine="336"/>
      </w:pPr>
    </w:p>
    <w:p w:rsidR="00B73916" w:rsidRPr="001A5F85" w:rsidRDefault="00B73916" w:rsidP="009F1F37">
      <w:pPr>
        <w:pStyle w:val="Prrafodelista"/>
        <w:ind w:left="372" w:firstLine="336"/>
      </w:pPr>
    </w:p>
    <w:p w:rsidR="00C158B9" w:rsidRPr="001A5F85" w:rsidRDefault="00C158B9" w:rsidP="009F1F37">
      <w:pPr>
        <w:pStyle w:val="Prrafodelista"/>
        <w:ind w:left="372" w:firstLine="336"/>
      </w:pPr>
    </w:p>
    <w:p w:rsidR="00C61BB0" w:rsidRPr="001A5F85" w:rsidRDefault="00C61BB0" w:rsidP="007074C2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1A5F85">
        <w:rPr>
          <w:b/>
          <w:sz w:val="24"/>
          <w:szCs w:val="24"/>
        </w:rPr>
        <w:lastRenderedPageBreak/>
        <w:t>PLAZO DE INSCRIPCION.</w:t>
      </w:r>
    </w:p>
    <w:p w:rsidR="009F1F37" w:rsidRDefault="009F1F37" w:rsidP="009F1F37">
      <w:pPr>
        <w:pStyle w:val="Prrafodelista"/>
        <w:ind w:left="372" w:firstLine="336"/>
      </w:pPr>
      <w:r w:rsidRPr="001A5F85">
        <w:t xml:space="preserve">El plazo de inscripción acabara el </w:t>
      </w:r>
      <w:r w:rsidR="005A7082" w:rsidRPr="001A5F85">
        <w:t>LUNES</w:t>
      </w:r>
      <w:r w:rsidR="00C61BB0" w:rsidRPr="001A5F85">
        <w:t xml:space="preserve"> </w:t>
      </w:r>
      <w:r w:rsidRPr="001A5F85">
        <w:t>día</w:t>
      </w:r>
      <w:r w:rsidR="00C61BB0" w:rsidRPr="001A5F85">
        <w:t xml:space="preserve"> </w:t>
      </w:r>
      <w:r w:rsidR="005A7082" w:rsidRPr="001A5F85">
        <w:t xml:space="preserve">6 </w:t>
      </w:r>
      <w:r w:rsidRPr="001A5F85">
        <w:t xml:space="preserve"> de </w:t>
      </w:r>
      <w:r w:rsidR="005A7082" w:rsidRPr="001A5F85">
        <w:t>JUNIO</w:t>
      </w:r>
      <w:r w:rsidRPr="001A5F85">
        <w:t xml:space="preserve"> a las 23:59.</w:t>
      </w:r>
    </w:p>
    <w:p w:rsidR="00DC34E5" w:rsidRDefault="00DC34E5" w:rsidP="009F1F37">
      <w:pPr>
        <w:pStyle w:val="Prrafodelista"/>
        <w:ind w:left="372" w:firstLine="336"/>
      </w:pPr>
    </w:p>
    <w:p w:rsidR="009F1F37" w:rsidRPr="001A5F85" w:rsidRDefault="009F1F37" w:rsidP="007074C2">
      <w:pPr>
        <w:pStyle w:val="Prrafodelist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1A5F85">
        <w:rPr>
          <w:b/>
          <w:sz w:val="24"/>
          <w:szCs w:val="24"/>
        </w:rPr>
        <w:t>SISTEMA DE JUEGO.</w:t>
      </w:r>
    </w:p>
    <w:p w:rsidR="00C61BB0" w:rsidRPr="001A5F85" w:rsidRDefault="00470FE2" w:rsidP="009F1F37">
      <w:pPr>
        <w:spacing w:after="0" w:line="240" w:lineRule="auto"/>
        <w:ind w:left="708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La idea de este campeonato es poder ofrecer el máximo número de partidos a los participantes y por eso s</w:t>
      </w:r>
      <w:r w:rsidR="00DC34E5">
        <w:rPr>
          <w:rFonts w:eastAsia="Times New Roman" w:cs="Times New Roman"/>
          <w:lang w:eastAsia="es-ES"/>
        </w:rPr>
        <w:t>e intentará que sea el sistema, Todos contras todos</w:t>
      </w:r>
      <w:r w:rsidR="00C61BB0" w:rsidRPr="001A5F85">
        <w:rPr>
          <w:rFonts w:eastAsia="Times New Roman" w:cs="Times New Roman"/>
          <w:lang w:eastAsia="es-ES"/>
        </w:rPr>
        <w:t xml:space="preserve">. </w:t>
      </w:r>
      <w:r>
        <w:rPr>
          <w:rFonts w:eastAsia="Times New Roman" w:cs="Times New Roman"/>
          <w:lang w:eastAsia="es-ES"/>
        </w:rPr>
        <w:t xml:space="preserve">Pero como dependemos de muchos factores, solo será posibles </w:t>
      </w:r>
      <w:r w:rsidR="00DC34E5">
        <w:rPr>
          <w:rFonts w:eastAsia="Times New Roman" w:cs="Times New Roman"/>
          <w:lang w:eastAsia="es-ES"/>
        </w:rPr>
        <w:t>Siempre y cuando el Juez Arbitro</w:t>
      </w:r>
      <w:r>
        <w:rPr>
          <w:rFonts w:eastAsia="Times New Roman" w:cs="Times New Roman"/>
          <w:lang w:eastAsia="es-ES"/>
        </w:rPr>
        <w:t xml:space="preserve"> lo decida</w:t>
      </w:r>
      <w:r w:rsidR="00DC34E5">
        <w:rPr>
          <w:rFonts w:eastAsia="Times New Roman" w:cs="Times New Roman"/>
          <w:lang w:eastAsia="es-ES"/>
        </w:rPr>
        <w:t>, valorando el</w:t>
      </w:r>
      <w:r>
        <w:rPr>
          <w:rFonts w:eastAsia="Times New Roman" w:cs="Times New Roman"/>
          <w:lang w:eastAsia="es-ES"/>
        </w:rPr>
        <w:t xml:space="preserve"> tiempo y las mesas disponibles </w:t>
      </w:r>
      <w:r w:rsidR="00DC34E5">
        <w:rPr>
          <w:rFonts w:eastAsia="Times New Roman" w:cs="Times New Roman"/>
          <w:lang w:eastAsia="es-ES"/>
        </w:rPr>
        <w:t xml:space="preserve"> Si no, se harán </w:t>
      </w:r>
      <w:r>
        <w:rPr>
          <w:rFonts w:eastAsia="Times New Roman" w:cs="Times New Roman"/>
          <w:lang w:eastAsia="es-ES"/>
        </w:rPr>
        <w:t xml:space="preserve">por </w:t>
      </w:r>
      <w:r w:rsidR="00DC34E5">
        <w:rPr>
          <w:rFonts w:eastAsia="Times New Roman" w:cs="Times New Roman"/>
          <w:lang w:eastAsia="es-ES"/>
        </w:rPr>
        <w:t xml:space="preserve">grupos </w:t>
      </w:r>
      <w:r>
        <w:rPr>
          <w:rFonts w:eastAsia="Times New Roman" w:cs="Times New Roman"/>
          <w:lang w:eastAsia="es-ES"/>
        </w:rPr>
        <w:t>en</w:t>
      </w:r>
      <w:r w:rsidR="00DC34E5">
        <w:rPr>
          <w:rFonts w:eastAsia="Times New Roman" w:cs="Times New Roman"/>
          <w:lang w:eastAsia="es-ES"/>
        </w:rPr>
        <w:t xml:space="preserve"> sorteo puro ya que no disponemos de Ranking.</w:t>
      </w:r>
    </w:p>
    <w:p w:rsidR="009F1F37" w:rsidRPr="001A5F85" w:rsidRDefault="00C61BB0" w:rsidP="009F1F37">
      <w:pPr>
        <w:spacing w:after="0" w:line="240" w:lineRule="auto"/>
        <w:ind w:left="708"/>
        <w:rPr>
          <w:rFonts w:eastAsia="Times New Roman" w:cs="Times New Roman"/>
          <w:lang w:eastAsia="es-ES"/>
        </w:rPr>
      </w:pPr>
      <w:r w:rsidRPr="001A5F85">
        <w:rPr>
          <w:rFonts w:eastAsia="Times New Roman" w:cs="Times New Roman"/>
          <w:lang w:eastAsia="es-ES"/>
        </w:rPr>
        <w:t>L</w:t>
      </w:r>
      <w:r w:rsidR="009F1F37" w:rsidRPr="001A5F85">
        <w:rPr>
          <w:rFonts w:eastAsia="Times New Roman" w:cs="Times New Roman"/>
          <w:lang w:eastAsia="es-ES"/>
        </w:rPr>
        <w:t xml:space="preserve">os partidos serán al mejor de </w:t>
      </w:r>
      <w:r w:rsidR="00470FE2">
        <w:rPr>
          <w:rFonts w:eastAsia="Times New Roman" w:cs="Times New Roman"/>
          <w:lang w:eastAsia="es-ES"/>
        </w:rPr>
        <w:t xml:space="preserve">5 </w:t>
      </w:r>
      <w:r w:rsidR="009F1F37" w:rsidRPr="001A5F85">
        <w:rPr>
          <w:rFonts w:eastAsia="Times New Roman" w:cs="Times New Roman"/>
          <w:lang w:eastAsia="es-ES"/>
        </w:rPr>
        <w:t>juegos (</w:t>
      </w:r>
      <w:r w:rsidR="00B73916">
        <w:rPr>
          <w:rFonts w:eastAsia="Times New Roman" w:cs="Times New Roman"/>
          <w:lang w:eastAsia="es-ES"/>
        </w:rPr>
        <w:t>3 ganados). El Juez Arbitro podrá cambiarlo si entiende que es necesario para poder desarrollar mejor y más rápido la Competición.</w:t>
      </w:r>
    </w:p>
    <w:p w:rsidR="00C61BB0" w:rsidRPr="001A5F85" w:rsidRDefault="00C61BB0" w:rsidP="009F1F37">
      <w:pPr>
        <w:spacing w:after="0" w:line="240" w:lineRule="auto"/>
        <w:ind w:left="708"/>
        <w:rPr>
          <w:rFonts w:eastAsia="Times New Roman" w:cs="Times New Roman"/>
          <w:lang w:eastAsia="es-ES"/>
        </w:rPr>
      </w:pPr>
    </w:p>
    <w:p w:rsidR="009F1F37" w:rsidRPr="001A5F85" w:rsidRDefault="00C61BB0" w:rsidP="00A21226">
      <w:pPr>
        <w:pStyle w:val="Prrafodelista"/>
        <w:numPr>
          <w:ilvl w:val="0"/>
          <w:numId w:val="1"/>
        </w:numPr>
        <w:spacing w:after="0" w:line="360" w:lineRule="auto"/>
        <w:ind w:left="708"/>
        <w:rPr>
          <w:b/>
          <w:sz w:val="24"/>
          <w:szCs w:val="24"/>
        </w:rPr>
      </w:pPr>
      <w:r w:rsidRPr="001A5F85">
        <w:rPr>
          <w:b/>
          <w:sz w:val="24"/>
          <w:szCs w:val="24"/>
        </w:rPr>
        <w:t>ORGANIZACIÓN.</w:t>
      </w:r>
    </w:p>
    <w:p w:rsidR="009F1F37" w:rsidRPr="001A5F85" w:rsidRDefault="009F1F37" w:rsidP="009F1F37">
      <w:pPr>
        <w:ind w:firstLine="708"/>
      </w:pPr>
      <w:r w:rsidRPr="001A5F85">
        <w:t>La organización será realizada por la FPTM.</w:t>
      </w:r>
    </w:p>
    <w:p w:rsidR="009F1F37" w:rsidRPr="001A5F85" w:rsidRDefault="009F1F37" w:rsidP="007074C2">
      <w:pPr>
        <w:pStyle w:val="Prrafodelist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A5F85">
        <w:rPr>
          <w:b/>
          <w:sz w:val="24"/>
          <w:szCs w:val="24"/>
        </w:rPr>
        <w:t>ARBITROS</w:t>
      </w:r>
      <w:r w:rsidRPr="001A5F85">
        <w:rPr>
          <w:sz w:val="24"/>
          <w:szCs w:val="24"/>
        </w:rPr>
        <w:t>.</w:t>
      </w:r>
    </w:p>
    <w:p w:rsidR="009F1F37" w:rsidRPr="001A5F85" w:rsidRDefault="009F1F37" w:rsidP="00DC34E5">
      <w:pPr>
        <w:ind w:left="708"/>
      </w:pPr>
      <w:r w:rsidRPr="001A5F85">
        <w:t>Se asignar</w:t>
      </w:r>
      <w:r w:rsidR="00603C36">
        <w:t>á</w:t>
      </w:r>
      <w:r w:rsidRPr="001A5F85">
        <w:t xml:space="preserve"> un Juez Arbitro quien diri</w:t>
      </w:r>
      <w:r w:rsidR="00DC34E5">
        <w:t>girá y controlará el Campeonato junto con los árbitros necesarios para cubrir el campeonato.</w:t>
      </w:r>
    </w:p>
    <w:p w:rsidR="009F1F37" w:rsidRPr="001A5F85" w:rsidRDefault="009F1F37" w:rsidP="007074C2">
      <w:pPr>
        <w:pStyle w:val="Prrafodelista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1A5F85">
        <w:rPr>
          <w:b/>
          <w:sz w:val="24"/>
          <w:szCs w:val="24"/>
        </w:rPr>
        <w:t>TROFEOS.</w:t>
      </w:r>
    </w:p>
    <w:p w:rsidR="009F1F37" w:rsidRPr="001A5F85" w:rsidRDefault="009F1F37" w:rsidP="009F1F37">
      <w:pPr>
        <w:ind w:left="360" w:firstLine="348"/>
      </w:pPr>
      <w:r w:rsidRPr="001A5F85">
        <w:t xml:space="preserve">Se entregarán trofeo al Campeón, Subcampeón y </w:t>
      </w:r>
      <w:r w:rsidR="00C61BB0" w:rsidRPr="001A5F85">
        <w:t xml:space="preserve">Tercer finalista </w:t>
      </w:r>
      <w:r w:rsidRPr="001A5F85">
        <w:t>de ambas categorías.</w:t>
      </w:r>
    </w:p>
    <w:p w:rsidR="007074C2" w:rsidRPr="001A5F85" w:rsidRDefault="007074C2" w:rsidP="009F1F37">
      <w:pPr>
        <w:ind w:left="360" w:firstLine="348"/>
      </w:pPr>
    </w:p>
    <w:p w:rsidR="007074C2" w:rsidRPr="001A5F85" w:rsidRDefault="007074C2" w:rsidP="009F1F37">
      <w:pPr>
        <w:ind w:left="360" w:firstLine="348"/>
      </w:pPr>
    </w:p>
    <w:p w:rsidR="009F1F37" w:rsidRPr="001A5F85" w:rsidRDefault="009F1F37" w:rsidP="009F1F37">
      <w:pPr>
        <w:ind w:left="360"/>
        <w:jc w:val="center"/>
      </w:pPr>
      <w:r w:rsidRPr="001A5F85">
        <w:t xml:space="preserve">Santa Cruz de la Palma a </w:t>
      </w:r>
      <w:r w:rsidR="007074C2" w:rsidRPr="001A5F85">
        <w:t>2</w:t>
      </w:r>
      <w:r w:rsidR="00AF37DC">
        <w:t>5</w:t>
      </w:r>
      <w:bookmarkStart w:id="0" w:name="_GoBack"/>
      <w:bookmarkEnd w:id="0"/>
      <w:r w:rsidR="007074C2" w:rsidRPr="001A5F85">
        <w:t xml:space="preserve"> </w:t>
      </w:r>
      <w:r w:rsidRPr="001A5F85">
        <w:t xml:space="preserve">de </w:t>
      </w:r>
      <w:r w:rsidR="001A5F85">
        <w:t>MAYO</w:t>
      </w:r>
      <w:r w:rsidR="007074C2" w:rsidRPr="001A5F85">
        <w:t xml:space="preserve"> del 2022.</w:t>
      </w:r>
    </w:p>
    <w:p w:rsidR="007074C2" w:rsidRPr="007074C2" w:rsidRDefault="007074C2" w:rsidP="009F1F37">
      <w:pPr>
        <w:ind w:left="360"/>
        <w:jc w:val="center"/>
        <w:rPr>
          <w:sz w:val="16"/>
          <w:szCs w:val="16"/>
        </w:rPr>
      </w:pPr>
    </w:p>
    <w:p w:rsidR="009F1F37" w:rsidRPr="007074C2" w:rsidRDefault="009F1F37" w:rsidP="007074C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7074C2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shd w:val="clear" w:color="auto" w:fill="FFFFFF"/>
          <w:lang w:eastAsia="es-ES"/>
        </w:rPr>
        <w:t>ANGEL GARRIDO MARTIN</w:t>
      </w:r>
    </w:p>
    <w:p w:rsidR="009F1F37" w:rsidRPr="007074C2" w:rsidRDefault="009F1F37" w:rsidP="007074C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7074C2">
        <w:rPr>
          <w:rFonts w:ascii="Comic Sans MS" w:eastAsia="Times New Roman" w:hAnsi="Comic Sans MS" w:cs="Times New Roman"/>
          <w:b/>
          <w:bCs/>
          <w:color w:val="38761D"/>
          <w:sz w:val="16"/>
          <w:szCs w:val="16"/>
          <w:shd w:val="clear" w:color="auto" w:fill="FFFFFF"/>
          <w:lang w:eastAsia="es-ES"/>
        </w:rPr>
        <w:t>DIRECTOR DEPORTIVO DE</w:t>
      </w:r>
    </w:p>
    <w:p w:rsidR="009F1F37" w:rsidRPr="007074C2" w:rsidRDefault="009F1F37" w:rsidP="007074C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7074C2">
        <w:rPr>
          <w:rFonts w:ascii="Comic Sans MS" w:eastAsia="Times New Roman" w:hAnsi="Comic Sans MS" w:cs="Times New Roman"/>
          <w:b/>
          <w:bCs/>
          <w:color w:val="0B5394"/>
          <w:sz w:val="16"/>
          <w:szCs w:val="16"/>
          <w:lang w:eastAsia="es-ES"/>
        </w:rPr>
        <w:t>TENIS DE MESA LA PALMA</w:t>
      </w:r>
    </w:p>
    <w:p w:rsidR="00E31E20" w:rsidRDefault="009F1F37" w:rsidP="007074C2">
      <w:pPr>
        <w:spacing w:after="0"/>
        <w:jc w:val="center"/>
      </w:pPr>
      <w:r w:rsidRPr="007074C2">
        <w:rPr>
          <w:rFonts w:ascii="Comic Sans MS" w:eastAsia="Times New Roman" w:hAnsi="Comic Sans MS" w:cs="Times New Roman"/>
          <w:b/>
          <w:bCs/>
          <w:sz w:val="16"/>
          <w:szCs w:val="16"/>
          <w:lang w:eastAsia="es-ES"/>
        </w:rPr>
        <w:t>TEL: 696542755</w:t>
      </w:r>
    </w:p>
    <w:sectPr w:rsidR="00E31E20" w:rsidSect="00707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5B6D"/>
    <w:multiLevelType w:val="hybridMultilevel"/>
    <w:tmpl w:val="644AD3BC"/>
    <w:lvl w:ilvl="0" w:tplc="4D682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1DD0"/>
    <w:multiLevelType w:val="hybridMultilevel"/>
    <w:tmpl w:val="EC144D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AF2221"/>
    <w:multiLevelType w:val="hybridMultilevel"/>
    <w:tmpl w:val="12140E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37"/>
    <w:rsid w:val="001A5F85"/>
    <w:rsid w:val="00470FE2"/>
    <w:rsid w:val="005A7082"/>
    <w:rsid w:val="00603C36"/>
    <w:rsid w:val="007074C2"/>
    <w:rsid w:val="007575BD"/>
    <w:rsid w:val="009F1F37"/>
    <w:rsid w:val="00A21226"/>
    <w:rsid w:val="00AF37DC"/>
    <w:rsid w:val="00B73916"/>
    <w:rsid w:val="00C158B9"/>
    <w:rsid w:val="00C61BB0"/>
    <w:rsid w:val="00D73CAA"/>
    <w:rsid w:val="00D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E285-875F-4DEB-854A-5714E0DD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F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1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ti&#243;n_fptm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8</cp:revision>
  <dcterms:created xsi:type="dcterms:W3CDTF">2022-05-24T14:15:00Z</dcterms:created>
  <dcterms:modified xsi:type="dcterms:W3CDTF">2022-05-25T15:58:00Z</dcterms:modified>
</cp:coreProperties>
</file>